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6E" w:rsidRPr="00EC49ED" w:rsidRDefault="00EC49ED" w:rsidP="00EC49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C49ED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EC49ED" w:rsidRPr="00EC49ED" w:rsidRDefault="00EC49ED" w:rsidP="00EC49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C49ED">
        <w:rPr>
          <w:rFonts w:ascii="Times New Roman" w:hAnsi="Times New Roman" w:cs="Times New Roman"/>
          <w:sz w:val="20"/>
          <w:szCs w:val="20"/>
        </w:rPr>
        <w:t xml:space="preserve">К положению о формировании </w:t>
      </w:r>
    </w:p>
    <w:p w:rsidR="00EC49ED" w:rsidRPr="00EC49ED" w:rsidRDefault="00EC49ED" w:rsidP="00EC49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C49ED">
        <w:rPr>
          <w:rFonts w:ascii="Times New Roman" w:hAnsi="Times New Roman" w:cs="Times New Roman"/>
          <w:sz w:val="20"/>
          <w:szCs w:val="20"/>
        </w:rPr>
        <w:t xml:space="preserve">муниципального задания в отношении </w:t>
      </w:r>
    </w:p>
    <w:p w:rsidR="00EC49ED" w:rsidRPr="00EC49ED" w:rsidRDefault="00EC49ED" w:rsidP="00EC49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C49ED">
        <w:rPr>
          <w:rFonts w:ascii="Times New Roman" w:hAnsi="Times New Roman" w:cs="Times New Roman"/>
          <w:sz w:val="20"/>
          <w:szCs w:val="20"/>
        </w:rPr>
        <w:t>муниципальных учреждений МО «</w:t>
      </w:r>
      <w:proofErr w:type="spellStart"/>
      <w:r w:rsidRPr="00EC49ED">
        <w:rPr>
          <w:rFonts w:ascii="Times New Roman" w:hAnsi="Times New Roman" w:cs="Times New Roman"/>
          <w:sz w:val="20"/>
          <w:szCs w:val="20"/>
        </w:rPr>
        <w:t>Арылахский</w:t>
      </w:r>
      <w:proofErr w:type="spellEnd"/>
      <w:r w:rsidRPr="00EC49ED">
        <w:rPr>
          <w:rFonts w:ascii="Times New Roman" w:hAnsi="Times New Roman" w:cs="Times New Roman"/>
          <w:sz w:val="20"/>
          <w:szCs w:val="20"/>
        </w:rPr>
        <w:t xml:space="preserve"> наслег»</w:t>
      </w:r>
    </w:p>
    <w:p w:rsidR="00EC49ED" w:rsidRPr="00EC49ED" w:rsidRDefault="00EC49ED" w:rsidP="00EC49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C49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49ED">
        <w:rPr>
          <w:rFonts w:ascii="Times New Roman" w:hAnsi="Times New Roman" w:cs="Times New Roman"/>
          <w:sz w:val="20"/>
          <w:szCs w:val="20"/>
        </w:rPr>
        <w:t>Верхоянского</w:t>
      </w:r>
      <w:proofErr w:type="spellEnd"/>
      <w:r w:rsidRPr="00EC49ED">
        <w:rPr>
          <w:rFonts w:ascii="Times New Roman" w:hAnsi="Times New Roman" w:cs="Times New Roman"/>
          <w:sz w:val="20"/>
          <w:szCs w:val="20"/>
        </w:rPr>
        <w:t xml:space="preserve"> района Республики Саха (Якутия)</w:t>
      </w:r>
    </w:p>
    <w:p w:rsidR="00EC49ED" w:rsidRPr="00EC49ED" w:rsidRDefault="00EC49ED" w:rsidP="00EC49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C49ED">
        <w:rPr>
          <w:rFonts w:ascii="Times New Roman" w:hAnsi="Times New Roman" w:cs="Times New Roman"/>
          <w:sz w:val="20"/>
          <w:szCs w:val="20"/>
        </w:rPr>
        <w:t xml:space="preserve">и финансовом </w:t>
      </w:r>
      <w:proofErr w:type="gramStart"/>
      <w:r w:rsidRPr="00EC49ED">
        <w:rPr>
          <w:rFonts w:ascii="Times New Roman" w:hAnsi="Times New Roman" w:cs="Times New Roman"/>
          <w:sz w:val="20"/>
          <w:szCs w:val="20"/>
        </w:rPr>
        <w:t>обеспечении</w:t>
      </w:r>
      <w:proofErr w:type="gramEnd"/>
      <w:r w:rsidRPr="00EC49ED">
        <w:rPr>
          <w:rFonts w:ascii="Times New Roman" w:hAnsi="Times New Roman" w:cs="Times New Roman"/>
          <w:sz w:val="20"/>
          <w:szCs w:val="20"/>
        </w:rPr>
        <w:t xml:space="preserve"> выполнения </w:t>
      </w:r>
    </w:p>
    <w:p w:rsidR="00EC49ED" w:rsidRDefault="00EC49ED" w:rsidP="00EC49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C49ED">
        <w:rPr>
          <w:rFonts w:ascii="Times New Roman" w:hAnsi="Times New Roman" w:cs="Times New Roman"/>
          <w:sz w:val="20"/>
          <w:szCs w:val="20"/>
        </w:rPr>
        <w:t xml:space="preserve">муниципального задания </w:t>
      </w:r>
    </w:p>
    <w:p w:rsidR="00EC49ED" w:rsidRDefault="00EC49ED" w:rsidP="00EC49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C49ED" w:rsidRDefault="00EC49ED" w:rsidP="00EC49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C49ED" w:rsidRDefault="00EC49ED" w:rsidP="00EC49E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C49ED" w:rsidRDefault="00EC49ED" w:rsidP="00EC4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EC49ED" w:rsidRDefault="00EC49ED" w:rsidP="00EC4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Арылахский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наслег» </w:t>
      </w:r>
    </w:p>
    <w:p w:rsidR="00EC49ED" w:rsidRDefault="00EC49ED" w:rsidP="00EC4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Бойко Р.Н.</w:t>
      </w:r>
    </w:p>
    <w:p w:rsidR="00EC49ED" w:rsidRDefault="00EC49ED" w:rsidP="00EC4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 2022 г.</w:t>
      </w:r>
    </w:p>
    <w:p w:rsidR="00EC49ED" w:rsidRDefault="00EC49ED" w:rsidP="00EC4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9ED" w:rsidRDefault="00EC49ED" w:rsidP="00EC4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967" w:rsidRDefault="00636967" w:rsidP="00EC4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967" w:rsidRDefault="00636967" w:rsidP="00EC4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9ED" w:rsidRDefault="00EC49ED" w:rsidP="00EC4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9ED" w:rsidRDefault="00EC49ED" w:rsidP="00EC4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задание </w:t>
      </w:r>
    </w:p>
    <w:p w:rsidR="00EC49ED" w:rsidRDefault="00EC49ED" w:rsidP="00EC4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Арылахский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культуры» </w:t>
      </w:r>
    </w:p>
    <w:p w:rsidR="00EC49ED" w:rsidRDefault="00EC49ED" w:rsidP="00EC4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Арылахский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наслег»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Верхоянского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РС (Я) на 2023 год.</w:t>
      </w:r>
    </w:p>
    <w:p w:rsidR="00EC49ED" w:rsidRDefault="00EC49ED" w:rsidP="00EC4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9ED" w:rsidRDefault="00EC49ED" w:rsidP="00EC4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9ED" w:rsidRDefault="00EC49ED" w:rsidP="00EC4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9ED" w:rsidRDefault="00EC49ED" w:rsidP="00EC4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9ED" w:rsidRDefault="00EC49ED" w:rsidP="00EC4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9ED" w:rsidRDefault="00EC49ED" w:rsidP="00EC4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9ED" w:rsidRDefault="00EC49ED" w:rsidP="00EC4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9ED" w:rsidRDefault="00EC49ED" w:rsidP="00EC4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9ED" w:rsidRDefault="00EC49ED" w:rsidP="00EC4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9ED" w:rsidRDefault="00EC49ED" w:rsidP="00EC4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9ED" w:rsidRDefault="00EC49ED" w:rsidP="00EC4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9ED" w:rsidRDefault="00EC49ED" w:rsidP="00EC4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9ED" w:rsidRDefault="00EC49ED" w:rsidP="00EC4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9ED" w:rsidRDefault="00EC49ED" w:rsidP="00EC4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Бала 2022 г.</w:t>
      </w:r>
    </w:p>
    <w:p w:rsidR="00EC49ED" w:rsidRDefault="00EC49ED" w:rsidP="00EC49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56E" w:rsidRPr="00E9056E" w:rsidRDefault="00E9056E" w:rsidP="00E90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6E">
        <w:rPr>
          <w:rFonts w:ascii="Times New Roman" w:hAnsi="Times New Roman" w:cs="Times New Roman"/>
          <w:b/>
          <w:sz w:val="24"/>
          <w:szCs w:val="24"/>
        </w:rPr>
        <w:lastRenderedPageBreak/>
        <w:t>РАЗДЕЛ 1</w:t>
      </w:r>
    </w:p>
    <w:p w:rsidR="00E9056E" w:rsidRDefault="00E9056E" w:rsidP="00E90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56E" w:rsidRDefault="00E9056E" w:rsidP="00E905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56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: «Организация и проведение культурно – досуговых мероприятий </w:t>
      </w:r>
    </w:p>
    <w:p w:rsidR="00E9056E" w:rsidRDefault="00E9056E" w:rsidP="00E905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56E">
        <w:rPr>
          <w:rFonts w:ascii="Times New Roman" w:hAnsi="Times New Roman" w:cs="Times New Roman"/>
          <w:b/>
          <w:sz w:val="24"/>
          <w:szCs w:val="24"/>
        </w:rPr>
        <w:t>Потребители муниципальной услуги:</w:t>
      </w:r>
      <w:r>
        <w:rPr>
          <w:rFonts w:ascii="Times New Roman" w:hAnsi="Times New Roman" w:cs="Times New Roman"/>
          <w:sz w:val="24"/>
          <w:szCs w:val="24"/>
        </w:rPr>
        <w:t xml:space="preserve"> - физические лица </w:t>
      </w:r>
    </w:p>
    <w:p w:rsidR="00E9056E" w:rsidRDefault="00E9056E" w:rsidP="00E905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объем и (или) качество муниципальной услуги  </w:t>
      </w:r>
    </w:p>
    <w:p w:rsidR="00E9056E" w:rsidRDefault="00E9056E" w:rsidP="00E9056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качество муниципальной услуги </w:t>
      </w:r>
    </w:p>
    <w:tbl>
      <w:tblPr>
        <w:tblStyle w:val="a4"/>
        <w:tblW w:w="14459" w:type="dxa"/>
        <w:tblInd w:w="392" w:type="dxa"/>
        <w:tblLook w:val="04A0" w:firstRow="1" w:lastRow="0" w:firstColumn="1" w:lastColumn="0" w:noHBand="0" w:noVBand="1"/>
      </w:tblPr>
      <w:tblGrid>
        <w:gridCol w:w="2284"/>
        <w:gridCol w:w="2284"/>
        <w:gridCol w:w="2094"/>
        <w:gridCol w:w="1985"/>
        <w:gridCol w:w="2127"/>
        <w:gridCol w:w="3685"/>
      </w:tblGrid>
      <w:tr w:rsidR="00E9056E" w:rsidTr="00471B65">
        <w:tc>
          <w:tcPr>
            <w:tcW w:w="2284" w:type="dxa"/>
            <w:vMerge w:val="restart"/>
            <w:vAlign w:val="center"/>
          </w:tcPr>
          <w:p w:rsidR="00E9056E" w:rsidRDefault="00E9056E" w:rsidP="00471B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84" w:type="dxa"/>
            <w:vMerge w:val="restart"/>
            <w:vAlign w:val="center"/>
          </w:tcPr>
          <w:p w:rsidR="00E9056E" w:rsidRDefault="00E9056E" w:rsidP="00471B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206" w:type="dxa"/>
            <w:gridSpan w:val="3"/>
            <w:vAlign w:val="center"/>
          </w:tcPr>
          <w:p w:rsidR="00E9056E" w:rsidRDefault="00E9056E" w:rsidP="00471B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муниципальной услуги</w:t>
            </w:r>
          </w:p>
        </w:tc>
        <w:tc>
          <w:tcPr>
            <w:tcW w:w="3685" w:type="dxa"/>
            <w:vMerge w:val="restart"/>
            <w:vAlign w:val="center"/>
          </w:tcPr>
          <w:p w:rsidR="00E9056E" w:rsidRDefault="00E9056E" w:rsidP="00471B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E9056E" w:rsidTr="00471B65">
        <w:tc>
          <w:tcPr>
            <w:tcW w:w="2284" w:type="dxa"/>
            <w:vMerge/>
            <w:vAlign w:val="center"/>
          </w:tcPr>
          <w:p w:rsidR="00E9056E" w:rsidRDefault="00E9056E" w:rsidP="00471B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vAlign w:val="center"/>
          </w:tcPr>
          <w:p w:rsidR="00E9056E" w:rsidRDefault="00E9056E" w:rsidP="00471B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E9056E" w:rsidRDefault="00471B65" w:rsidP="00471B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985" w:type="dxa"/>
            <w:vAlign w:val="center"/>
          </w:tcPr>
          <w:p w:rsidR="00E9056E" w:rsidRDefault="00471B65" w:rsidP="00471B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2127" w:type="dxa"/>
            <w:vAlign w:val="center"/>
          </w:tcPr>
          <w:p w:rsidR="00E9056E" w:rsidRDefault="00471B65" w:rsidP="00471B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3685" w:type="dxa"/>
            <w:vMerge/>
            <w:vAlign w:val="center"/>
          </w:tcPr>
          <w:p w:rsidR="00E9056E" w:rsidRDefault="00E9056E" w:rsidP="00471B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56E" w:rsidTr="00471B65">
        <w:tc>
          <w:tcPr>
            <w:tcW w:w="2284" w:type="dxa"/>
            <w:vAlign w:val="center"/>
          </w:tcPr>
          <w:p w:rsidR="00E9056E" w:rsidRDefault="00E9056E" w:rsidP="00471B65">
            <w:pPr>
              <w:pStyle w:val="a3"/>
              <w:numPr>
                <w:ilvl w:val="0"/>
                <w:numId w:val="2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зрителей культурно-досуговых мероприятий</w:t>
            </w:r>
          </w:p>
        </w:tc>
        <w:tc>
          <w:tcPr>
            <w:tcW w:w="2284" w:type="dxa"/>
            <w:vAlign w:val="center"/>
          </w:tcPr>
          <w:p w:rsidR="00E9056E" w:rsidRDefault="00471B65" w:rsidP="00471B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094" w:type="dxa"/>
            <w:vAlign w:val="center"/>
          </w:tcPr>
          <w:p w:rsidR="00E9056E" w:rsidRDefault="00471B65" w:rsidP="00471B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</w:p>
        </w:tc>
        <w:tc>
          <w:tcPr>
            <w:tcW w:w="1985" w:type="dxa"/>
            <w:vAlign w:val="center"/>
          </w:tcPr>
          <w:p w:rsidR="00E9056E" w:rsidRDefault="00471B65" w:rsidP="00471B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11350</w:t>
            </w:r>
          </w:p>
        </w:tc>
        <w:tc>
          <w:tcPr>
            <w:tcW w:w="2127" w:type="dxa"/>
            <w:vAlign w:val="center"/>
          </w:tcPr>
          <w:p w:rsidR="00E9056E" w:rsidRDefault="00471B65" w:rsidP="00471B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11350</w:t>
            </w:r>
          </w:p>
        </w:tc>
        <w:tc>
          <w:tcPr>
            <w:tcW w:w="3685" w:type="dxa"/>
            <w:vAlign w:val="center"/>
          </w:tcPr>
          <w:p w:rsidR="00E9056E" w:rsidRDefault="00471B65" w:rsidP="00471B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статистического наблюдения</w:t>
            </w:r>
          </w:p>
        </w:tc>
      </w:tr>
    </w:tbl>
    <w:p w:rsidR="00471B65" w:rsidRDefault="00471B65" w:rsidP="00E9056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9056E" w:rsidRDefault="00471B65" w:rsidP="00471B65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муниципальной услуги (в натуральных показателях) </w:t>
      </w:r>
    </w:p>
    <w:p w:rsidR="00471B65" w:rsidRDefault="00471B65" w:rsidP="00471B65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458" w:type="dxa"/>
        <w:tblInd w:w="392" w:type="dxa"/>
        <w:tblLook w:val="04A0" w:firstRow="1" w:lastRow="0" w:firstColumn="1" w:lastColumn="0" w:noHBand="0" w:noVBand="1"/>
      </w:tblPr>
      <w:tblGrid>
        <w:gridCol w:w="2284"/>
        <w:gridCol w:w="2110"/>
        <w:gridCol w:w="2284"/>
        <w:gridCol w:w="2284"/>
        <w:gridCol w:w="2285"/>
        <w:gridCol w:w="3211"/>
      </w:tblGrid>
      <w:tr w:rsidR="00471B65" w:rsidTr="00471B65">
        <w:tc>
          <w:tcPr>
            <w:tcW w:w="2284" w:type="dxa"/>
            <w:vMerge w:val="restart"/>
            <w:vAlign w:val="center"/>
          </w:tcPr>
          <w:p w:rsidR="00471B65" w:rsidRDefault="00471B65" w:rsidP="00471B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10" w:type="dxa"/>
            <w:vMerge w:val="restart"/>
            <w:vAlign w:val="center"/>
          </w:tcPr>
          <w:p w:rsidR="00471B65" w:rsidRDefault="00471B65" w:rsidP="00471B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53" w:type="dxa"/>
            <w:gridSpan w:val="3"/>
            <w:vAlign w:val="center"/>
          </w:tcPr>
          <w:p w:rsidR="00471B65" w:rsidRDefault="00471B65" w:rsidP="00471B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объема муниципальной услуги</w:t>
            </w:r>
          </w:p>
        </w:tc>
        <w:tc>
          <w:tcPr>
            <w:tcW w:w="3211" w:type="dxa"/>
            <w:vMerge w:val="restart"/>
            <w:vAlign w:val="center"/>
          </w:tcPr>
          <w:p w:rsidR="00471B65" w:rsidRDefault="00471B65" w:rsidP="00471B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471B65" w:rsidTr="00471B65">
        <w:tc>
          <w:tcPr>
            <w:tcW w:w="2284" w:type="dxa"/>
            <w:vMerge/>
            <w:vAlign w:val="center"/>
          </w:tcPr>
          <w:p w:rsidR="00471B65" w:rsidRDefault="00471B65" w:rsidP="00471B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vAlign w:val="center"/>
          </w:tcPr>
          <w:p w:rsidR="00471B65" w:rsidRDefault="00471B65" w:rsidP="00471B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471B65" w:rsidRDefault="00471B65" w:rsidP="00471B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финансовый год 2020 </w:t>
            </w:r>
          </w:p>
        </w:tc>
        <w:tc>
          <w:tcPr>
            <w:tcW w:w="2284" w:type="dxa"/>
            <w:vAlign w:val="center"/>
          </w:tcPr>
          <w:p w:rsidR="00471B65" w:rsidRDefault="00471B65" w:rsidP="00471B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 2021</w:t>
            </w:r>
          </w:p>
        </w:tc>
        <w:tc>
          <w:tcPr>
            <w:tcW w:w="2285" w:type="dxa"/>
            <w:vAlign w:val="center"/>
          </w:tcPr>
          <w:p w:rsidR="00471B65" w:rsidRDefault="00471B65" w:rsidP="00471B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2022</w:t>
            </w:r>
          </w:p>
        </w:tc>
        <w:tc>
          <w:tcPr>
            <w:tcW w:w="3211" w:type="dxa"/>
            <w:vMerge/>
            <w:vAlign w:val="center"/>
          </w:tcPr>
          <w:p w:rsidR="00471B65" w:rsidRDefault="00471B65" w:rsidP="00471B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B65" w:rsidTr="00471B65">
        <w:tc>
          <w:tcPr>
            <w:tcW w:w="2284" w:type="dxa"/>
          </w:tcPr>
          <w:p w:rsidR="00471B65" w:rsidRDefault="00471B65" w:rsidP="00471B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мероприятий</w:t>
            </w:r>
          </w:p>
        </w:tc>
        <w:tc>
          <w:tcPr>
            <w:tcW w:w="2110" w:type="dxa"/>
          </w:tcPr>
          <w:p w:rsidR="00471B65" w:rsidRDefault="00471B65" w:rsidP="00471B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84" w:type="dxa"/>
          </w:tcPr>
          <w:p w:rsidR="00471B65" w:rsidRDefault="00471B65" w:rsidP="00471B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84" w:type="dxa"/>
          </w:tcPr>
          <w:p w:rsidR="00471B65" w:rsidRDefault="00471B65" w:rsidP="00471B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285" w:type="dxa"/>
          </w:tcPr>
          <w:p w:rsidR="00471B65" w:rsidRDefault="00471B65" w:rsidP="00471B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211" w:type="dxa"/>
          </w:tcPr>
          <w:p w:rsidR="00471B65" w:rsidRDefault="002F336D" w:rsidP="00471B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Статистическая отчетность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№7-НК «Сведения об учреждениях культурно-досугового типа» </w:t>
            </w:r>
          </w:p>
        </w:tc>
      </w:tr>
      <w:tr w:rsidR="00471B65" w:rsidTr="00471B65">
        <w:tc>
          <w:tcPr>
            <w:tcW w:w="2284" w:type="dxa"/>
          </w:tcPr>
          <w:p w:rsidR="00471B65" w:rsidRDefault="00471B65" w:rsidP="00471B65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зрителей культурно-досуговых мероприятий </w:t>
            </w:r>
          </w:p>
        </w:tc>
        <w:tc>
          <w:tcPr>
            <w:tcW w:w="2110" w:type="dxa"/>
          </w:tcPr>
          <w:p w:rsidR="00471B65" w:rsidRDefault="00471B65" w:rsidP="00471B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84" w:type="dxa"/>
          </w:tcPr>
          <w:p w:rsidR="00471B65" w:rsidRDefault="00471B65" w:rsidP="00471B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11200</w:t>
            </w:r>
          </w:p>
        </w:tc>
        <w:tc>
          <w:tcPr>
            <w:tcW w:w="2284" w:type="dxa"/>
          </w:tcPr>
          <w:p w:rsidR="00471B65" w:rsidRDefault="00471B65" w:rsidP="00471B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</w:p>
        </w:tc>
        <w:tc>
          <w:tcPr>
            <w:tcW w:w="2285" w:type="dxa"/>
          </w:tcPr>
          <w:p w:rsidR="00471B65" w:rsidRDefault="00471B65" w:rsidP="00471B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</w:p>
        </w:tc>
        <w:tc>
          <w:tcPr>
            <w:tcW w:w="3211" w:type="dxa"/>
          </w:tcPr>
          <w:p w:rsidR="00471B65" w:rsidRDefault="002F336D" w:rsidP="00471B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Статистическая отчетность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№7-НК «Сведения об учреждениях культурно-досугового типа»</w:t>
            </w:r>
          </w:p>
        </w:tc>
      </w:tr>
    </w:tbl>
    <w:p w:rsidR="00471B65" w:rsidRDefault="00471B65" w:rsidP="00471B65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F336D" w:rsidRDefault="002F336D" w:rsidP="002F336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336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Порядок оказания муниципальной услуги </w:t>
      </w:r>
    </w:p>
    <w:p w:rsidR="002F336D" w:rsidRDefault="002F336D" w:rsidP="002F336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Нормативные правовые акты, регулирующие порядок оказания муниципальной услуги: </w:t>
      </w:r>
    </w:p>
    <w:p w:rsidR="002F336D" w:rsidRDefault="002F336D" w:rsidP="002F336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Арылаский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наслег»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Верхоянского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15 октября 2010 года №12 «Об утверждении Реестра муниципальных услуг, предоставляемых муниципальным образованием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Арылахский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наслег»</w:t>
      </w:r>
    </w:p>
    <w:p w:rsidR="002F336D" w:rsidRDefault="002F336D" w:rsidP="002F336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Устав муниципального бюджета учреждения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Арылахский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культуры»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Арылахский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наслег»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Верхоянского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Саха (Якутия) утвержденный распоряжением главы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Арылахский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наслег» от 10 ноября 2011 года за №21 и изменения данных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30490C" w:rsidRDefault="0030490C" w:rsidP="002F336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0490C" w:rsidRDefault="0030490C" w:rsidP="002F336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«Об утверждении Положения о платных услугах МБУ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Арылахский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культуры»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Арылахский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наслег»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Верхоянского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РС (Я) предоставляемых населению» от 05 декабря 2021 года №17</w:t>
      </w:r>
    </w:p>
    <w:p w:rsidR="0030490C" w:rsidRDefault="0030490C" w:rsidP="002F336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0490C" w:rsidRDefault="0030490C" w:rsidP="002F336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Порядок информирования потенциальных потребителей муниципальной услуги: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823"/>
        <w:gridCol w:w="4808"/>
        <w:gridCol w:w="4795"/>
      </w:tblGrid>
      <w:tr w:rsidR="0030490C" w:rsidTr="0030490C">
        <w:tc>
          <w:tcPr>
            <w:tcW w:w="4928" w:type="dxa"/>
          </w:tcPr>
          <w:p w:rsidR="0030490C" w:rsidRDefault="0030490C" w:rsidP="0030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929" w:type="dxa"/>
          </w:tcPr>
          <w:p w:rsidR="0030490C" w:rsidRDefault="0030490C" w:rsidP="0030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4929" w:type="dxa"/>
          </w:tcPr>
          <w:p w:rsidR="0030490C" w:rsidRDefault="0030490C" w:rsidP="00304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0490C" w:rsidTr="0030490C">
        <w:tc>
          <w:tcPr>
            <w:tcW w:w="4928" w:type="dxa"/>
          </w:tcPr>
          <w:p w:rsidR="0030490C" w:rsidRPr="0030490C" w:rsidRDefault="0030490C" w:rsidP="005E3C70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Посредством размещения информации на оформленных инф</w:t>
            </w:r>
            <w:r w:rsidR="005E3C70">
              <w:rPr>
                <w:rFonts w:ascii="Times New Roman" w:hAnsi="Times New Roman" w:cs="Times New Roman"/>
                <w:sz w:val="24"/>
                <w:szCs w:val="24"/>
              </w:rPr>
              <w:t xml:space="preserve">ормационных стендах, расположенных в здании Центра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9" w:type="dxa"/>
          </w:tcPr>
          <w:p w:rsidR="0030490C" w:rsidRDefault="005E3C70" w:rsidP="002F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режиме работы, наименование муниципальной услуги, контактный телефон учреждения, о месте, времени и дате проведения мероприятия </w:t>
            </w:r>
          </w:p>
        </w:tc>
        <w:tc>
          <w:tcPr>
            <w:tcW w:w="4929" w:type="dxa"/>
          </w:tcPr>
          <w:p w:rsidR="0030490C" w:rsidRDefault="005E3C70" w:rsidP="002F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изменения данных </w:t>
            </w:r>
          </w:p>
        </w:tc>
      </w:tr>
      <w:tr w:rsidR="0030490C" w:rsidTr="0030490C">
        <w:tc>
          <w:tcPr>
            <w:tcW w:w="4928" w:type="dxa"/>
          </w:tcPr>
          <w:p w:rsidR="0030490C" w:rsidRPr="005E3C70" w:rsidRDefault="005E3C70" w:rsidP="005E3C70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рекламы через печатные СМИ </w:t>
            </w:r>
          </w:p>
        </w:tc>
        <w:tc>
          <w:tcPr>
            <w:tcW w:w="4929" w:type="dxa"/>
          </w:tcPr>
          <w:p w:rsidR="0030490C" w:rsidRDefault="005E3C70" w:rsidP="002F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месте, времени и дате проведения мероприятия</w:t>
            </w:r>
          </w:p>
        </w:tc>
        <w:tc>
          <w:tcPr>
            <w:tcW w:w="4929" w:type="dxa"/>
          </w:tcPr>
          <w:p w:rsidR="0030490C" w:rsidRDefault="005E3C70" w:rsidP="002F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изменения данных </w:t>
            </w:r>
          </w:p>
        </w:tc>
      </w:tr>
      <w:tr w:rsidR="0030490C" w:rsidTr="0030490C">
        <w:tc>
          <w:tcPr>
            <w:tcW w:w="4928" w:type="dxa"/>
          </w:tcPr>
          <w:p w:rsidR="0030490C" w:rsidRPr="005E3C70" w:rsidRDefault="005E3C70" w:rsidP="005E3C70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деятельности МБУ </w:t>
            </w:r>
          </w:p>
        </w:tc>
        <w:tc>
          <w:tcPr>
            <w:tcW w:w="4929" w:type="dxa"/>
          </w:tcPr>
          <w:p w:rsidR="0030490C" w:rsidRDefault="005E3C70" w:rsidP="002F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деятельности </w:t>
            </w:r>
          </w:p>
        </w:tc>
        <w:tc>
          <w:tcPr>
            <w:tcW w:w="4929" w:type="dxa"/>
          </w:tcPr>
          <w:p w:rsidR="0030490C" w:rsidRDefault="0030490C" w:rsidP="002F3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90C" w:rsidRDefault="0030490C" w:rsidP="002F336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336D" w:rsidRDefault="005E3C70" w:rsidP="005E3C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E3C70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.  основания для досрочного прекращения исполнения муниципального задания: </w:t>
      </w:r>
    </w:p>
    <w:p w:rsidR="005E3C70" w:rsidRDefault="005E3C70" w:rsidP="005E3C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Досрочное прекращение выполнения муниципального задания может быть произведено при наличии следующих обстоятельств </w:t>
      </w:r>
    </w:p>
    <w:p w:rsidR="005E3C70" w:rsidRDefault="005E3C70" w:rsidP="005E3C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ненадлежащее качество предоставляемых муниципальных услуг (работ) учреждением; </w:t>
      </w:r>
    </w:p>
    <w:p w:rsidR="005E3C70" w:rsidRDefault="00864F17" w:rsidP="005E3C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предоставление муниципальных услуг (работ), установленных муниципальных заданием;</w:t>
      </w:r>
    </w:p>
    <w:p w:rsidR="00864F17" w:rsidRDefault="00864F17" w:rsidP="005E3C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реорганизации</w:t>
      </w:r>
      <w:r w:rsidR="00E169BC"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:rsidR="00E169BC" w:rsidRDefault="00E169BC" w:rsidP="005E3C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ликвидации учреждения </w:t>
      </w:r>
    </w:p>
    <w:p w:rsidR="00E169BC" w:rsidRDefault="00E169BC" w:rsidP="005E3C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наличии соответствующих постановлений (актов) судов, решений правоохранительных органов и иных уполномоченных органов; </w:t>
      </w:r>
    </w:p>
    <w:p w:rsidR="00E169BC" w:rsidRDefault="00E169BC" w:rsidP="005E3C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исключение муниципальной услуги из базового перечня услуг (работ); </w:t>
      </w:r>
    </w:p>
    <w:p w:rsidR="00E169BC" w:rsidRDefault="00E169BC" w:rsidP="005E3C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обстоятельства, влияющие на надлежащее выполнение учреждением его непосредственных функций.</w:t>
      </w:r>
    </w:p>
    <w:p w:rsidR="00E169BC" w:rsidRDefault="00E169BC" w:rsidP="005E3C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169BC" w:rsidRDefault="00E169BC" w:rsidP="005E3C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Предельные цены (тарифы) на оплату муниципальной услуги в случаях, если федеральным законом предусмотрено их оказание на платной основе </w:t>
      </w:r>
    </w:p>
    <w:p w:rsidR="00E169BC" w:rsidRDefault="00E169BC" w:rsidP="005E3C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Нормативный правовой акт, устанавливающий цены (тарифы) либо порядок их установления: </w:t>
      </w:r>
    </w:p>
    <w:p w:rsidR="008E3FBA" w:rsidRDefault="00E169BC" w:rsidP="005E3C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наслежного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8E3FBA">
        <w:rPr>
          <w:rFonts w:ascii="Times New Roman" w:hAnsi="Times New Roman" w:cs="Times New Roman"/>
          <w:sz w:val="24"/>
          <w:szCs w:val="24"/>
        </w:rPr>
        <w:t xml:space="preserve"> депутатов МО «</w:t>
      </w:r>
      <w:proofErr w:type="spellStart"/>
      <w:r w:rsidR="008E3FBA">
        <w:rPr>
          <w:rFonts w:ascii="Times New Roman" w:hAnsi="Times New Roman" w:cs="Times New Roman"/>
          <w:sz w:val="24"/>
          <w:szCs w:val="24"/>
        </w:rPr>
        <w:t>Арылахский</w:t>
      </w:r>
      <w:proofErr w:type="spellEnd"/>
      <w:r w:rsidR="008E3FBA">
        <w:rPr>
          <w:rFonts w:ascii="Times New Roman" w:hAnsi="Times New Roman" w:cs="Times New Roman"/>
          <w:sz w:val="24"/>
          <w:szCs w:val="24"/>
        </w:rPr>
        <w:t xml:space="preserve"> наслег» </w:t>
      </w:r>
      <w:proofErr w:type="spellStart"/>
      <w:r w:rsidR="008E3FBA">
        <w:rPr>
          <w:rFonts w:ascii="Times New Roman" w:hAnsi="Times New Roman" w:cs="Times New Roman"/>
          <w:sz w:val="24"/>
          <w:szCs w:val="24"/>
        </w:rPr>
        <w:t>Верхоянского</w:t>
      </w:r>
      <w:proofErr w:type="spellEnd"/>
      <w:r w:rsidR="008E3FBA">
        <w:rPr>
          <w:rFonts w:ascii="Times New Roman" w:hAnsi="Times New Roman" w:cs="Times New Roman"/>
          <w:sz w:val="24"/>
          <w:szCs w:val="24"/>
        </w:rPr>
        <w:t xml:space="preserve"> района от 27 декабря 2011 года №43/1 «Об установлении порядка определения платы за оказание бюджетными учреждениями гражданам и юридическим лицам услуг (выполнения работ), относящихся к основным видам деятельности муниципальных учреждений МО «</w:t>
      </w:r>
      <w:proofErr w:type="spellStart"/>
      <w:r w:rsidR="008E3FBA">
        <w:rPr>
          <w:rFonts w:ascii="Times New Roman" w:hAnsi="Times New Roman" w:cs="Times New Roman"/>
          <w:sz w:val="24"/>
          <w:szCs w:val="24"/>
        </w:rPr>
        <w:t>Арылахский</w:t>
      </w:r>
      <w:proofErr w:type="spellEnd"/>
      <w:r w:rsidR="008E3FBA">
        <w:rPr>
          <w:rFonts w:ascii="Times New Roman" w:hAnsi="Times New Roman" w:cs="Times New Roman"/>
          <w:sz w:val="24"/>
          <w:szCs w:val="24"/>
        </w:rPr>
        <w:t xml:space="preserve"> наслег» </w:t>
      </w:r>
      <w:proofErr w:type="spellStart"/>
      <w:r w:rsidR="008E3FBA">
        <w:rPr>
          <w:rFonts w:ascii="Times New Roman" w:hAnsi="Times New Roman" w:cs="Times New Roman"/>
          <w:sz w:val="24"/>
          <w:szCs w:val="24"/>
        </w:rPr>
        <w:t>Верхоянского</w:t>
      </w:r>
      <w:proofErr w:type="spellEnd"/>
      <w:r w:rsidR="008E3FBA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8E3FBA" w:rsidRDefault="008E3FBA" w:rsidP="005E3C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постановление «Об учреждении положения о платных услугах МБУ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Арылахский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культуры»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Арылахский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наслег»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Верхоянского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 предоставляемых населению» от 05 декабря 2012 №17</w:t>
      </w:r>
    </w:p>
    <w:p w:rsidR="00636967" w:rsidRDefault="00636967" w:rsidP="005E3C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69BC" w:rsidRDefault="008E3FBA" w:rsidP="005E3C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Орган,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устанавливающих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цены (тарифы): МБУ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Арылахский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культуры»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Арылахский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наслег»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Верхоянского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</w:t>
      </w:r>
    </w:p>
    <w:p w:rsidR="008E3FBA" w:rsidRDefault="008E3FBA" w:rsidP="005E3C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Значения предельных цен (тарифов) </w:t>
      </w:r>
    </w:p>
    <w:p w:rsidR="008E3FBA" w:rsidRDefault="008E3FBA" w:rsidP="005E3C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219"/>
        <w:gridCol w:w="7207"/>
      </w:tblGrid>
      <w:tr w:rsidR="008E3FBA" w:rsidTr="008E3FBA">
        <w:tc>
          <w:tcPr>
            <w:tcW w:w="7393" w:type="dxa"/>
          </w:tcPr>
          <w:p w:rsidR="008E3FBA" w:rsidRDefault="008E3FBA" w:rsidP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</w:tc>
        <w:tc>
          <w:tcPr>
            <w:tcW w:w="7393" w:type="dxa"/>
          </w:tcPr>
          <w:p w:rsidR="008E3FBA" w:rsidRDefault="008E3FBA" w:rsidP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(тариф), единица измерения </w:t>
            </w:r>
          </w:p>
        </w:tc>
      </w:tr>
      <w:tr w:rsidR="008E3FBA" w:rsidTr="008E3FBA">
        <w:tc>
          <w:tcPr>
            <w:tcW w:w="7393" w:type="dxa"/>
          </w:tcPr>
          <w:p w:rsidR="008E3FBA" w:rsidRDefault="00310013" w:rsidP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и проведение мероприятий, различных вечеров и праздников </w:t>
            </w:r>
          </w:p>
        </w:tc>
        <w:tc>
          <w:tcPr>
            <w:tcW w:w="7393" w:type="dxa"/>
          </w:tcPr>
          <w:p w:rsidR="008E3FBA" w:rsidRDefault="00310013" w:rsidP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100,00-150,00</w:t>
            </w:r>
          </w:p>
        </w:tc>
      </w:tr>
      <w:tr w:rsidR="008E3FBA" w:rsidTr="008E3FBA">
        <w:tc>
          <w:tcPr>
            <w:tcW w:w="7393" w:type="dxa"/>
          </w:tcPr>
          <w:p w:rsidR="008E3FBA" w:rsidRDefault="00310013" w:rsidP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Вечер отдыха (дискотека) </w:t>
            </w:r>
          </w:p>
        </w:tc>
        <w:tc>
          <w:tcPr>
            <w:tcW w:w="7393" w:type="dxa"/>
          </w:tcPr>
          <w:p w:rsidR="008E3FBA" w:rsidRDefault="00310013" w:rsidP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30,00-50,00-100,0</w:t>
            </w:r>
          </w:p>
        </w:tc>
      </w:tr>
      <w:tr w:rsidR="008E3FBA" w:rsidTr="008E3FBA">
        <w:tc>
          <w:tcPr>
            <w:tcW w:w="7393" w:type="dxa"/>
          </w:tcPr>
          <w:p w:rsidR="008E3FBA" w:rsidRDefault="00310013" w:rsidP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Зрительн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развлекательные услуги </w:t>
            </w:r>
          </w:p>
        </w:tc>
        <w:tc>
          <w:tcPr>
            <w:tcW w:w="7393" w:type="dxa"/>
          </w:tcPr>
          <w:p w:rsidR="008E3FBA" w:rsidRDefault="00310013" w:rsidP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50,00-100,00-150,00</w:t>
            </w:r>
          </w:p>
        </w:tc>
      </w:tr>
      <w:tr w:rsidR="008E3FBA" w:rsidTr="008E3FBA">
        <w:tc>
          <w:tcPr>
            <w:tcW w:w="7393" w:type="dxa"/>
          </w:tcPr>
          <w:p w:rsidR="008E3FBA" w:rsidRDefault="00310013" w:rsidP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4.Стоимость 1 билета на концерт </w:t>
            </w:r>
          </w:p>
        </w:tc>
        <w:tc>
          <w:tcPr>
            <w:tcW w:w="7393" w:type="dxa"/>
          </w:tcPr>
          <w:p w:rsidR="008E3FBA" w:rsidRDefault="00310013" w:rsidP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50,00-100,00-150,00</w:t>
            </w:r>
          </w:p>
        </w:tc>
      </w:tr>
      <w:tr w:rsidR="008E3FBA" w:rsidTr="008E3FBA">
        <w:tc>
          <w:tcPr>
            <w:tcW w:w="7393" w:type="dxa"/>
          </w:tcPr>
          <w:p w:rsidR="008E3FBA" w:rsidRDefault="00310013" w:rsidP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12B50">
              <w:rPr>
                <w:rFonts w:ascii="Times New Roman" w:hAnsi="Times New Roman" w:cs="Times New Roman"/>
                <w:sz w:val="24"/>
                <w:szCs w:val="24"/>
              </w:rPr>
              <w:t xml:space="preserve"> услуга помещения (юбилеи, свадьбы, дни рождения, </w:t>
            </w:r>
            <w:proofErr w:type="spellStart"/>
            <w:r w:rsidR="00F12B50">
              <w:rPr>
                <w:rFonts w:ascii="Times New Roman" w:hAnsi="Times New Roman" w:cs="Times New Roman"/>
                <w:sz w:val="24"/>
                <w:szCs w:val="24"/>
              </w:rPr>
              <w:t>корпоративы</w:t>
            </w:r>
            <w:proofErr w:type="spellEnd"/>
            <w:r w:rsidR="00F12B5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7393" w:type="dxa"/>
          </w:tcPr>
          <w:p w:rsidR="008E3FBA" w:rsidRDefault="00F12B50" w:rsidP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1000,00-6000,00</w:t>
            </w:r>
          </w:p>
        </w:tc>
      </w:tr>
      <w:tr w:rsidR="008E3FBA" w:rsidTr="008E3FBA">
        <w:tc>
          <w:tcPr>
            <w:tcW w:w="7393" w:type="dxa"/>
          </w:tcPr>
          <w:p w:rsidR="008E3FBA" w:rsidRDefault="00F12B50" w:rsidP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Услуги аппаратуры на 1 ед.</w:t>
            </w:r>
          </w:p>
        </w:tc>
        <w:tc>
          <w:tcPr>
            <w:tcW w:w="7393" w:type="dxa"/>
          </w:tcPr>
          <w:p w:rsidR="008E3FBA" w:rsidRDefault="00F12B50" w:rsidP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100,00-150,00-300,00-500,00</w:t>
            </w:r>
          </w:p>
        </w:tc>
      </w:tr>
      <w:tr w:rsidR="008E3FBA" w:rsidTr="008E3FBA">
        <w:tc>
          <w:tcPr>
            <w:tcW w:w="7393" w:type="dxa"/>
          </w:tcPr>
          <w:p w:rsidR="008E3FBA" w:rsidRDefault="00F12B50" w:rsidP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Прокат сценических костюмов  (1 шт. в сутки) </w:t>
            </w:r>
          </w:p>
        </w:tc>
        <w:tc>
          <w:tcPr>
            <w:tcW w:w="7393" w:type="dxa"/>
          </w:tcPr>
          <w:p w:rsidR="008E3FBA" w:rsidRDefault="00F12B50" w:rsidP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50,00-100,00</w:t>
            </w:r>
          </w:p>
        </w:tc>
      </w:tr>
      <w:tr w:rsidR="00F12B50" w:rsidTr="008E3FBA">
        <w:tc>
          <w:tcPr>
            <w:tcW w:w="7393" w:type="dxa"/>
          </w:tcPr>
          <w:p w:rsidR="00F12B50" w:rsidRDefault="00F12B50" w:rsidP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Услуги интернета за 1 день </w:t>
            </w:r>
          </w:p>
        </w:tc>
        <w:tc>
          <w:tcPr>
            <w:tcW w:w="7393" w:type="dxa"/>
          </w:tcPr>
          <w:p w:rsidR="00F12B50" w:rsidRDefault="00F12B50" w:rsidP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F12B50" w:rsidTr="008E3FBA">
        <w:tc>
          <w:tcPr>
            <w:tcW w:w="7393" w:type="dxa"/>
          </w:tcPr>
          <w:p w:rsidR="00F12B50" w:rsidRDefault="00F12B50" w:rsidP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Предоставление места за ночлег на 1 человека </w:t>
            </w:r>
          </w:p>
        </w:tc>
        <w:tc>
          <w:tcPr>
            <w:tcW w:w="7393" w:type="dxa"/>
          </w:tcPr>
          <w:p w:rsidR="00F12B50" w:rsidRDefault="00F12B50" w:rsidP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F12B50" w:rsidTr="008E3FBA">
        <w:tc>
          <w:tcPr>
            <w:tcW w:w="7393" w:type="dxa"/>
          </w:tcPr>
          <w:p w:rsidR="00F12B50" w:rsidRDefault="00F12B50" w:rsidP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Услуга помещения за мероприятия</w:t>
            </w:r>
          </w:p>
        </w:tc>
        <w:tc>
          <w:tcPr>
            <w:tcW w:w="7393" w:type="dxa"/>
          </w:tcPr>
          <w:p w:rsidR="00F12B50" w:rsidRDefault="00F12B50" w:rsidP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 от выручки мероприятия</w:t>
            </w:r>
          </w:p>
        </w:tc>
      </w:tr>
    </w:tbl>
    <w:p w:rsidR="008E3FBA" w:rsidRDefault="008E3FBA" w:rsidP="005E3C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2B50" w:rsidRDefault="00F12B50" w:rsidP="005E3C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7433E0">
        <w:rPr>
          <w:rFonts w:ascii="Times New Roman" w:hAnsi="Times New Roman" w:cs="Times New Roman"/>
          <w:sz w:val="24"/>
          <w:szCs w:val="24"/>
        </w:rPr>
        <w:t xml:space="preserve"> Порядок </w:t>
      </w:r>
      <w:proofErr w:type="gramStart"/>
      <w:r w:rsidR="007433E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7433E0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задания: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292"/>
        <w:gridCol w:w="3686"/>
        <w:gridCol w:w="7448"/>
      </w:tblGrid>
      <w:tr w:rsidR="007433E0" w:rsidTr="007433E0">
        <w:tc>
          <w:tcPr>
            <w:tcW w:w="3292" w:type="dxa"/>
          </w:tcPr>
          <w:p w:rsidR="007433E0" w:rsidRDefault="007433E0" w:rsidP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контроля </w:t>
            </w:r>
          </w:p>
        </w:tc>
        <w:tc>
          <w:tcPr>
            <w:tcW w:w="3686" w:type="dxa"/>
          </w:tcPr>
          <w:p w:rsidR="007433E0" w:rsidRDefault="007433E0" w:rsidP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7448" w:type="dxa"/>
          </w:tcPr>
          <w:p w:rsidR="007433E0" w:rsidRDefault="007433E0" w:rsidP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Арылахский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наслег»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осуществляющие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муниципальной услуги</w:t>
            </w:r>
          </w:p>
        </w:tc>
      </w:tr>
      <w:tr w:rsidR="007433E0" w:rsidTr="007433E0">
        <w:tc>
          <w:tcPr>
            <w:tcW w:w="3292" w:type="dxa"/>
          </w:tcPr>
          <w:p w:rsidR="007433E0" w:rsidRDefault="007433E0" w:rsidP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Последующий контроль в форме выездной проверки </w:t>
            </w:r>
          </w:p>
        </w:tc>
        <w:tc>
          <w:tcPr>
            <w:tcW w:w="3686" w:type="dxa"/>
          </w:tcPr>
          <w:p w:rsidR="007433E0" w:rsidRDefault="007433E0" w:rsidP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случае поступления обоснованных жалоб потребителей)</w:t>
            </w:r>
          </w:p>
        </w:tc>
        <w:tc>
          <w:tcPr>
            <w:tcW w:w="7448" w:type="dxa"/>
          </w:tcPr>
          <w:p w:rsidR="007433E0" w:rsidRDefault="007433E0" w:rsidP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Арылахский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наслег»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7433E0" w:rsidTr="007433E0">
        <w:tc>
          <w:tcPr>
            <w:tcW w:w="3292" w:type="dxa"/>
          </w:tcPr>
          <w:p w:rsidR="007433E0" w:rsidRDefault="007433E0" w:rsidP="0074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Последующий контроль в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7433E0" w:rsidRDefault="007433E0" w:rsidP="0074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отчетности о выполнении муниципального здания </w:t>
            </w:r>
          </w:p>
        </w:tc>
        <w:tc>
          <w:tcPr>
            <w:tcW w:w="7448" w:type="dxa"/>
          </w:tcPr>
          <w:p w:rsidR="007433E0" w:rsidRDefault="007433E0" w:rsidP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Арылахский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наслег»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7433E0" w:rsidRDefault="007433E0" w:rsidP="005E3C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433E0" w:rsidRDefault="007433E0" w:rsidP="005E3C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433E0" w:rsidRDefault="007433E0" w:rsidP="005E3C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Требования к отчетности об исполнении муниципального задания </w:t>
      </w:r>
    </w:p>
    <w:p w:rsidR="007433E0" w:rsidRDefault="007433E0" w:rsidP="005E3C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433E0" w:rsidRDefault="007433E0" w:rsidP="005E3C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8.1. Форма отчета об исполнении муниципального задания </w:t>
      </w:r>
    </w:p>
    <w:tbl>
      <w:tblPr>
        <w:tblStyle w:val="a4"/>
        <w:tblW w:w="14490" w:type="dxa"/>
        <w:tblInd w:w="360" w:type="dxa"/>
        <w:tblLook w:val="04A0" w:firstRow="1" w:lastRow="0" w:firstColumn="1" w:lastColumn="0" w:noHBand="0" w:noVBand="1"/>
      </w:tblPr>
      <w:tblGrid>
        <w:gridCol w:w="2158"/>
        <w:gridCol w:w="1418"/>
        <w:gridCol w:w="3402"/>
        <w:gridCol w:w="2268"/>
        <w:gridCol w:w="2551"/>
        <w:gridCol w:w="2693"/>
      </w:tblGrid>
      <w:tr w:rsidR="007433E0" w:rsidTr="0002491F">
        <w:tc>
          <w:tcPr>
            <w:tcW w:w="2158" w:type="dxa"/>
          </w:tcPr>
          <w:p w:rsidR="007433E0" w:rsidRDefault="007433E0" w:rsidP="0098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7433E0" w:rsidRDefault="007433E0" w:rsidP="0098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</w:tcPr>
          <w:p w:rsidR="007433E0" w:rsidRDefault="007433E0" w:rsidP="0098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утвержденное в муниципальном задании </w:t>
            </w:r>
            <w:r w:rsidR="00980466">
              <w:rPr>
                <w:rFonts w:ascii="Times New Roman" w:hAnsi="Times New Roman" w:cs="Times New Roman"/>
                <w:sz w:val="24"/>
                <w:szCs w:val="24"/>
              </w:rPr>
              <w:t>на отчетный финансовый год</w:t>
            </w:r>
          </w:p>
        </w:tc>
        <w:tc>
          <w:tcPr>
            <w:tcW w:w="2268" w:type="dxa"/>
          </w:tcPr>
          <w:p w:rsidR="007433E0" w:rsidRDefault="00980466" w:rsidP="0098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финансовый год</w:t>
            </w:r>
          </w:p>
        </w:tc>
        <w:tc>
          <w:tcPr>
            <w:tcW w:w="2551" w:type="dxa"/>
          </w:tcPr>
          <w:p w:rsidR="007433E0" w:rsidRDefault="00980466" w:rsidP="0098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693" w:type="dxa"/>
          </w:tcPr>
          <w:p w:rsidR="007433E0" w:rsidRDefault="00980466" w:rsidP="0098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(и)</w:t>
            </w:r>
          </w:p>
          <w:p w:rsidR="00980466" w:rsidRDefault="00980466" w:rsidP="0098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 фактическом значении показателя</w:t>
            </w:r>
          </w:p>
        </w:tc>
      </w:tr>
      <w:tr w:rsidR="007433E0" w:rsidTr="0002491F">
        <w:tc>
          <w:tcPr>
            <w:tcW w:w="2158" w:type="dxa"/>
          </w:tcPr>
          <w:p w:rsidR="007433E0" w:rsidRDefault="00980466" w:rsidP="0002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мероприятий</w:t>
            </w:r>
          </w:p>
        </w:tc>
        <w:tc>
          <w:tcPr>
            <w:tcW w:w="1418" w:type="dxa"/>
          </w:tcPr>
          <w:p w:rsidR="007433E0" w:rsidRDefault="00980466" w:rsidP="0002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</w:tcPr>
          <w:p w:rsidR="007433E0" w:rsidRDefault="00980466" w:rsidP="0002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268" w:type="dxa"/>
          </w:tcPr>
          <w:p w:rsidR="007433E0" w:rsidRDefault="00980466" w:rsidP="0002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1" w:type="dxa"/>
          </w:tcPr>
          <w:p w:rsidR="007433E0" w:rsidRDefault="00980466" w:rsidP="0002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естественного и миграционного прироста населения</w:t>
            </w:r>
          </w:p>
        </w:tc>
        <w:tc>
          <w:tcPr>
            <w:tcW w:w="2693" w:type="dxa"/>
          </w:tcPr>
          <w:p w:rsidR="007433E0" w:rsidRDefault="00980466" w:rsidP="0002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Статическая отчетность по форме №7-НК «Сведения об учреждениях культурно-досугового типа»</w:t>
            </w:r>
          </w:p>
        </w:tc>
      </w:tr>
      <w:tr w:rsidR="00980466" w:rsidTr="0002491F">
        <w:trPr>
          <w:trHeight w:val="758"/>
        </w:trPr>
        <w:tc>
          <w:tcPr>
            <w:tcW w:w="2158" w:type="dxa"/>
          </w:tcPr>
          <w:p w:rsidR="00980466" w:rsidRDefault="0002491F" w:rsidP="0002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0466">
              <w:rPr>
                <w:rFonts w:ascii="Times New Roman" w:hAnsi="Times New Roman" w:cs="Times New Roman"/>
                <w:sz w:val="24"/>
                <w:szCs w:val="24"/>
              </w:rPr>
              <w:t>. Количество мероприятий</w:t>
            </w:r>
          </w:p>
        </w:tc>
        <w:tc>
          <w:tcPr>
            <w:tcW w:w="1418" w:type="dxa"/>
          </w:tcPr>
          <w:p w:rsidR="00980466" w:rsidRDefault="00980466" w:rsidP="0002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02" w:type="dxa"/>
          </w:tcPr>
          <w:p w:rsidR="00980466" w:rsidRDefault="00980466" w:rsidP="0002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491F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2268" w:type="dxa"/>
          </w:tcPr>
          <w:p w:rsidR="00980466" w:rsidRDefault="0002491F" w:rsidP="0002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11200</w:t>
            </w:r>
          </w:p>
        </w:tc>
        <w:tc>
          <w:tcPr>
            <w:tcW w:w="2551" w:type="dxa"/>
          </w:tcPr>
          <w:p w:rsidR="00980466" w:rsidRDefault="00980466" w:rsidP="0002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естественного и миграционного прироста населения</w:t>
            </w:r>
          </w:p>
        </w:tc>
        <w:tc>
          <w:tcPr>
            <w:tcW w:w="2693" w:type="dxa"/>
          </w:tcPr>
          <w:p w:rsidR="00980466" w:rsidRDefault="00980466" w:rsidP="0002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Статическая отчетность по форме №7-НК «Сведения об учреждениях культурно-досугового типа»</w:t>
            </w:r>
          </w:p>
        </w:tc>
      </w:tr>
    </w:tbl>
    <w:p w:rsidR="007433E0" w:rsidRDefault="007433E0" w:rsidP="005E3C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2491F" w:rsidRDefault="0002491F" w:rsidP="005E3C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Сроки предоставления отчетов об исполнении муниципального задания: </w:t>
      </w:r>
    </w:p>
    <w:p w:rsidR="0002491F" w:rsidRDefault="0002491F" w:rsidP="005E3C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ежеквартально в срок до 1 числа месяца следующего за отчетным кварталом </w:t>
      </w:r>
    </w:p>
    <w:p w:rsidR="0002491F" w:rsidRDefault="0002491F" w:rsidP="005E3C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ежегодно в срок до 1 марта года, 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91F" w:rsidRDefault="0002491F" w:rsidP="005E3C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2491F" w:rsidRDefault="0002491F" w:rsidP="005E3C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Иные требования к отчетности об исполнении муниципального задания ____________________________</w:t>
      </w:r>
    </w:p>
    <w:p w:rsidR="0002491F" w:rsidRDefault="0002491F" w:rsidP="005E3C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2491F" w:rsidRDefault="0002491F" w:rsidP="005E3C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Иная информация, необходимая для исполнения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исполнением) муниципального задания</w:t>
      </w:r>
    </w:p>
    <w:p w:rsidR="0002491F" w:rsidRDefault="0002491F" w:rsidP="005E3C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2491F" w:rsidRDefault="0002491F" w:rsidP="005E3C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2491F" w:rsidRDefault="0002491F" w:rsidP="005E3C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2491F" w:rsidRDefault="0002491F" w:rsidP="005E3C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2491F" w:rsidRDefault="0002491F" w:rsidP="005E3C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2491F" w:rsidRDefault="0002491F" w:rsidP="005E3C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2491F" w:rsidRDefault="0002491F" w:rsidP="005E3C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2491F" w:rsidRDefault="0002491F" w:rsidP="005E3C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2491F" w:rsidRDefault="0002491F" w:rsidP="005E3C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2491F" w:rsidRDefault="0002491F" w:rsidP="005E3C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2491F" w:rsidRDefault="0002491F" w:rsidP="005E3C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2491F" w:rsidRDefault="0002491F" w:rsidP="0002491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</w:p>
    <w:p w:rsidR="00DE2FAD" w:rsidRDefault="00DE2FAD" w:rsidP="0002491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2491F" w:rsidRDefault="0002491F" w:rsidP="0002491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</w:t>
      </w:r>
    </w:p>
    <w:p w:rsidR="00DE2FAD" w:rsidRDefault="00DE2FAD" w:rsidP="0002491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90E10" w:rsidRDefault="00090E10" w:rsidP="00090E1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2491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именование муниципальной работы: выполнение работ по организации и проведению в соответствии с календарным планом культурно-досуговых мероприятий.</w:t>
      </w:r>
    </w:p>
    <w:p w:rsidR="00090E10" w:rsidRDefault="00090E10" w:rsidP="00090E1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90E10" w:rsidRDefault="00090E10" w:rsidP="00090E1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Характеристика работы</w:t>
      </w:r>
    </w:p>
    <w:p w:rsidR="00090E10" w:rsidRDefault="00090E10" w:rsidP="00090E1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300"/>
        <w:gridCol w:w="1820"/>
        <w:gridCol w:w="2060"/>
        <w:gridCol w:w="2061"/>
        <w:gridCol w:w="2061"/>
        <w:gridCol w:w="2062"/>
        <w:gridCol w:w="2062"/>
      </w:tblGrid>
      <w:tr w:rsidR="00090E10" w:rsidTr="00090E10">
        <w:tc>
          <w:tcPr>
            <w:tcW w:w="2300" w:type="dxa"/>
            <w:vMerge w:val="restart"/>
            <w:vAlign w:val="center"/>
          </w:tcPr>
          <w:p w:rsidR="00090E10" w:rsidRDefault="00090E10" w:rsidP="0009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820" w:type="dxa"/>
            <w:vMerge w:val="restart"/>
            <w:vAlign w:val="center"/>
          </w:tcPr>
          <w:p w:rsidR="00090E10" w:rsidRDefault="00090E10" w:rsidP="0009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0306" w:type="dxa"/>
            <w:gridSpan w:val="5"/>
            <w:vAlign w:val="center"/>
          </w:tcPr>
          <w:p w:rsidR="00090E10" w:rsidRDefault="00090E10" w:rsidP="0009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выполнения работы</w:t>
            </w:r>
          </w:p>
        </w:tc>
      </w:tr>
      <w:tr w:rsidR="00090E10" w:rsidTr="00090E10">
        <w:tc>
          <w:tcPr>
            <w:tcW w:w="2300" w:type="dxa"/>
            <w:vMerge/>
            <w:vAlign w:val="center"/>
          </w:tcPr>
          <w:p w:rsidR="00090E10" w:rsidRDefault="00090E10" w:rsidP="0009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vAlign w:val="center"/>
          </w:tcPr>
          <w:p w:rsidR="00090E10" w:rsidRDefault="00090E10" w:rsidP="0009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090E10" w:rsidRDefault="00090E10" w:rsidP="0009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061" w:type="dxa"/>
            <w:vAlign w:val="center"/>
          </w:tcPr>
          <w:p w:rsidR="00090E10" w:rsidRDefault="00090E10" w:rsidP="0009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2061" w:type="dxa"/>
            <w:vAlign w:val="center"/>
          </w:tcPr>
          <w:p w:rsidR="00090E10" w:rsidRDefault="00090E10" w:rsidP="0009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2062" w:type="dxa"/>
            <w:vAlign w:val="center"/>
          </w:tcPr>
          <w:p w:rsidR="00090E10" w:rsidRDefault="00090E10" w:rsidP="0009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2062" w:type="dxa"/>
            <w:vAlign w:val="center"/>
          </w:tcPr>
          <w:p w:rsidR="00090E10" w:rsidRDefault="00090E10" w:rsidP="0009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090E10" w:rsidTr="00090E10">
        <w:tc>
          <w:tcPr>
            <w:tcW w:w="2300" w:type="dxa"/>
          </w:tcPr>
          <w:p w:rsidR="00090E10" w:rsidRDefault="00090E10" w:rsidP="0009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Выполнение работ по организации и проведению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календарным планом культурно-досуговых мероприятий </w:t>
            </w:r>
          </w:p>
        </w:tc>
        <w:tc>
          <w:tcPr>
            <w:tcW w:w="1820" w:type="dxa"/>
          </w:tcPr>
          <w:p w:rsidR="00090E10" w:rsidRDefault="00090E10" w:rsidP="0009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культурно-досуговых мероприятий.</w:t>
            </w:r>
          </w:p>
        </w:tc>
        <w:tc>
          <w:tcPr>
            <w:tcW w:w="2060" w:type="dxa"/>
          </w:tcPr>
          <w:p w:rsidR="00090E10" w:rsidRDefault="00090E10" w:rsidP="0009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Информационно-просветительные мероприятия – 10 ед.; </w:t>
            </w:r>
          </w:p>
          <w:p w:rsidR="00090E10" w:rsidRDefault="00090E10" w:rsidP="0009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Дискотеки-46 ед.;</w:t>
            </w:r>
          </w:p>
          <w:p w:rsidR="00090E10" w:rsidRDefault="00090E10" w:rsidP="0009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развлекательные услуги – 54 ед.</w:t>
            </w:r>
          </w:p>
        </w:tc>
        <w:tc>
          <w:tcPr>
            <w:tcW w:w="2061" w:type="dxa"/>
          </w:tcPr>
          <w:p w:rsidR="00B12F56" w:rsidRDefault="00B12F56" w:rsidP="00B1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Информационно-просветительные мероприятия – 10 ед.; </w:t>
            </w:r>
          </w:p>
          <w:p w:rsidR="00B12F56" w:rsidRDefault="00B12F56" w:rsidP="00B1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Дискотеки-44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ед.;</w:t>
            </w:r>
          </w:p>
          <w:p w:rsidR="00090E10" w:rsidRDefault="00B12F56" w:rsidP="00B1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развлекательные услуги –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2061" w:type="dxa"/>
          </w:tcPr>
          <w:p w:rsidR="00B12F56" w:rsidRDefault="00B12F56" w:rsidP="00B1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Информационно-просветительные мероприятия – 10 ед.; </w:t>
            </w:r>
          </w:p>
          <w:p w:rsidR="00B12F56" w:rsidRDefault="00B12F56" w:rsidP="00B1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Дискотеки-4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ед.;</w:t>
            </w:r>
          </w:p>
          <w:p w:rsidR="00090E10" w:rsidRDefault="00B12F56" w:rsidP="00B1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развлекательные услуги – 54 ед.</w:t>
            </w:r>
          </w:p>
        </w:tc>
        <w:tc>
          <w:tcPr>
            <w:tcW w:w="2062" w:type="dxa"/>
          </w:tcPr>
          <w:p w:rsidR="00090E10" w:rsidRDefault="00090E10" w:rsidP="00090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90E10" w:rsidRDefault="00090E10" w:rsidP="00090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E10" w:rsidRPr="0002491F" w:rsidRDefault="00090E10" w:rsidP="00090E1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2491F" w:rsidRDefault="00B12F56" w:rsidP="005E3C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Основания для досрочного прекращения муниципального задания: </w:t>
      </w:r>
    </w:p>
    <w:p w:rsidR="00B12F56" w:rsidRDefault="00B12F56" w:rsidP="005E3C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Досрочное прекращение выполнения муниципального задания может быть произведено при наличии следующих обстоятельств: </w:t>
      </w:r>
    </w:p>
    <w:p w:rsidR="00B12F56" w:rsidRDefault="00B12F56" w:rsidP="005E3C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ненадлежащее качество предоставляемых муниципальных услуг (работ) учреждением; </w:t>
      </w:r>
    </w:p>
    <w:p w:rsidR="00B12F56" w:rsidRDefault="00B12F56" w:rsidP="005E3C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предоставление муниципальных услуг (работ), установленных муниципальным заданием; </w:t>
      </w:r>
    </w:p>
    <w:p w:rsidR="00B12F56" w:rsidRDefault="00B12F56" w:rsidP="005E3C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реорганизации учреждения; </w:t>
      </w:r>
    </w:p>
    <w:p w:rsidR="00B12F56" w:rsidRDefault="00B12F56" w:rsidP="005E3C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ликвидации учреждения; </w:t>
      </w:r>
    </w:p>
    <w:p w:rsidR="00B12F56" w:rsidRDefault="00B12F56" w:rsidP="005E3C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наличии соответствующих постановлений (актов) судов, решений правоохранительных органов и иных уполномоченных органов; </w:t>
      </w:r>
    </w:p>
    <w:p w:rsidR="00B12F56" w:rsidRDefault="00B12F56" w:rsidP="005E3C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исключение муниципальной услуги </w:t>
      </w:r>
      <w:r w:rsidR="00DE2FAD">
        <w:rPr>
          <w:rFonts w:ascii="Times New Roman" w:hAnsi="Times New Roman" w:cs="Times New Roman"/>
          <w:sz w:val="24"/>
          <w:szCs w:val="24"/>
        </w:rPr>
        <w:t xml:space="preserve">из базового перечня муниципальных услуг (работ); </w:t>
      </w:r>
    </w:p>
    <w:p w:rsidR="00DE2FAD" w:rsidRDefault="00DE2FAD" w:rsidP="005E3C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обстоятельства, влияющие на надлежащее выполнение учреждением его непосредственных функций.</w:t>
      </w:r>
    </w:p>
    <w:p w:rsidR="00DE2FAD" w:rsidRDefault="00DE2FAD" w:rsidP="005E3C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2FAD" w:rsidRDefault="00DE2FAD" w:rsidP="005E3C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2FAD" w:rsidRDefault="00DE2FAD" w:rsidP="005E3C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2FAD" w:rsidRDefault="00DE2FAD" w:rsidP="005E3C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муниципального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FAD" w:rsidRDefault="00DE2FAD" w:rsidP="005E3C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859"/>
        <w:gridCol w:w="3827"/>
        <w:gridCol w:w="6740"/>
      </w:tblGrid>
      <w:tr w:rsidR="00DE2FAD" w:rsidTr="00DE2FAD">
        <w:tc>
          <w:tcPr>
            <w:tcW w:w="3859" w:type="dxa"/>
          </w:tcPr>
          <w:p w:rsidR="00DE2FAD" w:rsidRDefault="00DE2FAD" w:rsidP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контроля </w:t>
            </w:r>
          </w:p>
        </w:tc>
        <w:tc>
          <w:tcPr>
            <w:tcW w:w="3827" w:type="dxa"/>
          </w:tcPr>
          <w:p w:rsidR="00DE2FAD" w:rsidRDefault="00DE2FAD" w:rsidP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6740" w:type="dxa"/>
          </w:tcPr>
          <w:p w:rsidR="00DE2FAD" w:rsidRDefault="00DE2FAD" w:rsidP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Орган, осуществляющий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муниципального задания </w:t>
            </w:r>
          </w:p>
        </w:tc>
      </w:tr>
      <w:tr w:rsidR="00DE2FAD" w:rsidTr="00DE2FAD">
        <w:tc>
          <w:tcPr>
            <w:tcW w:w="3859" w:type="dxa"/>
          </w:tcPr>
          <w:p w:rsidR="00DE2FAD" w:rsidRDefault="00DE2FAD" w:rsidP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Последующий контроль в форме выездной проверки </w:t>
            </w:r>
          </w:p>
        </w:tc>
        <w:tc>
          <w:tcPr>
            <w:tcW w:w="3827" w:type="dxa"/>
          </w:tcPr>
          <w:p w:rsidR="00DE2FAD" w:rsidRDefault="00DE2FAD" w:rsidP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(в случае поступления обоснованных жалоб потребителей), не реже 1 раз в год.</w:t>
            </w:r>
          </w:p>
        </w:tc>
        <w:tc>
          <w:tcPr>
            <w:tcW w:w="6740" w:type="dxa"/>
          </w:tcPr>
          <w:p w:rsidR="00DE2FAD" w:rsidRDefault="00DE2FAD" w:rsidP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Арылахский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наслег»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</w:tr>
      <w:tr w:rsidR="00DE2FAD" w:rsidTr="00DE2FAD">
        <w:tc>
          <w:tcPr>
            <w:tcW w:w="3859" w:type="dxa"/>
          </w:tcPr>
          <w:p w:rsidR="00DE2FAD" w:rsidRDefault="00DE2FAD" w:rsidP="00DE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Последующий контроль в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отчетности </w:t>
            </w:r>
          </w:p>
        </w:tc>
        <w:tc>
          <w:tcPr>
            <w:tcW w:w="3827" w:type="dxa"/>
          </w:tcPr>
          <w:p w:rsidR="00DE2FAD" w:rsidRDefault="00DE2FAD" w:rsidP="00DE2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отчетности о выполнении муниципального задания </w:t>
            </w:r>
          </w:p>
        </w:tc>
        <w:tc>
          <w:tcPr>
            <w:tcW w:w="6740" w:type="dxa"/>
          </w:tcPr>
          <w:p w:rsidR="00DE2FAD" w:rsidRDefault="00DE2FAD" w:rsidP="00DE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Арылахский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наслег»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</w:tr>
    </w:tbl>
    <w:p w:rsidR="00DE2FAD" w:rsidRDefault="00DE2FAD" w:rsidP="005E3C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FAD" w:rsidRDefault="00DE2FAD" w:rsidP="005E3C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Требования к отчетности </w:t>
      </w:r>
      <w:r w:rsidR="00A15DEC">
        <w:rPr>
          <w:rFonts w:ascii="Times New Roman" w:hAnsi="Times New Roman" w:cs="Times New Roman"/>
          <w:sz w:val="24"/>
          <w:szCs w:val="24"/>
        </w:rPr>
        <w:t>об исполнении муниципального зад</w:t>
      </w:r>
      <w:r>
        <w:rPr>
          <w:rFonts w:ascii="Times New Roman" w:hAnsi="Times New Roman" w:cs="Times New Roman"/>
          <w:sz w:val="24"/>
          <w:szCs w:val="24"/>
        </w:rPr>
        <w:t>ания</w:t>
      </w:r>
    </w:p>
    <w:p w:rsidR="00DE2FAD" w:rsidRDefault="00DE2FAD" w:rsidP="005E3C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Форма отчета об исполнении муниципального задания </w:t>
      </w:r>
    </w:p>
    <w:p w:rsidR="00DE2FAD" w:rsidRDefault="00DE2FAD" w:rsidP="005E3C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820"/>
        <w:gridCol w:w="4803"/>
        <w:gridCol w:w="4803"/>
      </w:tblGrid>
      <w:tr w:rsidR="00A15DEC" w:rsidTr="00A15DEC">
        <w:tc>
          <w:tcPr>
            <w:tcW w:w="4928" w:type="dxa"/>
          </w:tcPr>
          <w:p w:rsidR="00A15DEC" w:rsidRDefault="00A15DEC" w:rsidP="00A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Результат, запланированный в муниципальном задании на отчетный финансовый год</w:t>
            </w:r>
          </w:p>
        </w:tc>
        <w:tc>
          <w:tcPr>
            <w:tcW w:w="4929" w:type="dxa"/>
          </w:tcPr>
          <w:p w:rsidR="00A15DEC" w:rsidRDefault="00A15DEC" w:rsidP="00A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4929" w:type="dxa"/>
          </w:tcPr>
          <w:p w:rsidR="00A15DEC" w:rsidRDefault="00A15DEC" w:rsidP="00A1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фактически достигнутых результатах</w:t>
            </w:r>
          </w:p>
        </w:tc>
      </w:tr>
      <w:tr w:rsidR="00A15DEC" w:rsidTr="00A15DEC">
        <w:tc>
          <w:tcPr>
            <w:tcW w:w="4928" w:type="dxa"/>
          </w:tcPr>
          <w:p w:rsidR="00A15DEC" w:rsidRDefault="00A15DEC" w:rsidP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929" w:type="dxa"/>
          </w:tcPr>
          <w:p w:rsidR="00A15DEC" w:rsidRDefault="00A15DEC" w:rsidP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929" w:type="dxa"/>
          </w:tcPr>
          <w:p w:rsidR="00A15DEC" w:rsidRDefault="00A15DEC" w:rsidP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Статическая отчетность по форме №7-НК «Сведения об учреждениях культурно-досугового типа» </w:t>
            </w:r>
          </w:p>
        </w:tc>
      </w:tr>
      <w:tr w:rsidR="00A15DEC" w:rsidTr="00A15DEC">
        <w:tc>
          <w:tcPr>
            <w:tcW w:w="4928" w:type="dxa"/>
          </w:tcPr>
          <w:p w:rsidR="00A15DEC" w:rsidRDefault="00A15DEC" w:rsidP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</w:p>
        </w:tc>
        <w:tc>
          <w:tcPr>
            <w:tcW w:w="4929" w:type="dxa"/>
          </w:tcPr>
          <w:p w:rsidR="00A15DEC" w:rsidRDefault="00A15DEC" w:rsidP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11200</w:t>
            </w:r>
          </w:p>
        </w:tc>
        <w:tc>
          <w:tcPr>
            <w:tcW w:w="4929" w:type="dxa"/>
          </w:tcPr>
          <w:p w:rsidR="00A15DEC" w:rsidRDefault="00A15DEC" w:rsidP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Статическая отчетность по форме №7-НК «Сведения об учреждениях культурно-досугового типа»</w:t>
            </w:r>
          </w:p>
        </w:tc>
      </w:tr>
    </w:tbl>
    <w:p w:rsidR="00A15DEC" w:rsidRDefault="00A15DEC" w:rsidP="005E3C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15DEC" w:rsidRDefault="00A15DEC" w:rsidP="005E3C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Сроки предоставления отчетов об исполнении муниципального задания: по факту выполнения работ </w:t>
      </w:r>
    </w:p>
    <w:p w:rsidR="00A15DEC" w:rsidRDefault="00636967" w:rsidP="005E3C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ежеквартально в срок до 1 числа месяца следующего за отчетным кварталом; </w:t>
      </w:r>
    </w:p>
    <w:p w:rsidR="00636967" w:rsidRDefault="00636967" w:rsidP="005E3C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ежегодно в срок до 1 марта года, 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36967" w:rsidRDefault="00636967" w:rsidP="005E3C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36967" w:rsidRDefault="00636967" w:rsidP="005E3C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Иные требования к отчетности об исполнении муниципального задания: нет </w:t>
      </w:r>
    </w:p>
    <w:p w:rsidR="00636967" w:rsidRDefault="00636967" w:rsidP="005E3C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36967" w:rsidRPr="0002491F" w:rsidRDefault="00636967" w:rsidP="005E3C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Иные информация, необходимая для исполнения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исполнением) муниципального </w:t>
      </w:r>
    </w:p>
    <w:sectPr w:rsidR="00636967" w:rsidRPr="0002491F" w:rsidSect="007433E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673F7"/>
    <w:multiLevelType w:val="hybridMultilevel"/>
    <w:tmpl w:val="250A5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85251"/>
    <w:multiLevelType w:val="hybridMultilevel"/>
    <w:tmpl w:val="2C809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139BA"/>
    <w:multiLevelType w:val="multilevel"/>
    <w:tmpl w:val="7F9CE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FA"/>
    <w:rsid w:val="0002491F"/>
    <w:rsid w:val="00090E10"/>
    <w:rsid w:val="000B6515"/>
    <w:rsid w:val="00107DFA"/>
    <w:rsid w:val="002F336D"/>
    <w:rsid w:val="0030490C"/>
    <w:rsid w:val="00310013"/>
    <w:rsid w:val="00471B65"/>
    <w:rsid w:val="005E3C70"/>
    <w:rsid w:val="00636967"/>
    <w:rsid w:val="007433E0"/>
    <w:rsid w:val="00864F17"/>
    <w:rsid w:val="008E3FBA"/>
    <w:rsid w:val="00980466"/>
    <w:rsid w:val="00A15DEC"/>
    <w:rsid w:val="00B12F56"/>
    <w:rsid w:val="00DE2FAD"/>
    <w:rsid w:val="00E169BC"/>
    <w:rsid w:val="00E9056E"/>
    <w:rsid w:val="00EC49ED"/>
    <w:rsid w:val="00F12B50"/>
    <w:rsid w:val="00F8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56E"/>
    <w:pPr>
      <w:ind w:left="720"/>
      <w:contextualSpacing/>
    </w:pPr>
  </w:style>
  <w:style w:type="table" w:styleId="a4">
    <w:name w:val="Table Grid"/>
    <w:basedOn w:val="a1"/>
    <w:uiPriority w:val="59"/>
    <w:rsid w:val="00E90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56E"/>
    <w:pPr>
      <w:ind w:left="720"/>
      <w:contextualSpacing/>
    </w:pPr>
  </w:style>
  <w:style w:type="table" w:styleId="a4">
    <w:name w:val="Table Grid"/>
    <w:basedOn w:val="a1"/>
    <w:uiPriority w:val="59"/>
    <w:rsid w:val="00E90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2023-03-03T05:51:00Z</cp:lastPrinted>
  <dcterms:created xsi:type="dcterms:W3CDTF">2023-03-02T23:32:00Z</dcterms:created>
  <dcterms:modified xsi:type="dcterms:W3CDTF">2023-03-03T05:53:00Z</dcterms:modified>
</cp:coreProperties>
</file>